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1" w:rsidRPr="001F2CAB" w:rsidRDefault="00CA2E61" w:rsidP="00A223A8">
      <w:pPr>
        <w:jc w:val="center"/>
        <w:rPr>
          <w:color w:val="000000" w:themeColor="text1"/>
          <w:sz w:val="28"/>
          <w:szCs w:val="28"/>
        </w:rPr>
      </w:pPr>
      <w:r w:rsidRPr="001F2CAB">
        <w:rPr>
          <w:noProof/>
          <w:color w:val="000000" w:themeColor="text1"/>
        </w:rPr>
        <w:drawing>
          <wp:inline distT="0" distB="0" distL="0" distR="0">
            <wp:extent cx="495300" cy="628650"/>
            <wp:effectExtent l="19050" t="0" r="0" b="0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3D" w:rsidRPr="001F2CAB" w:rsidRDefault="00E30F3D" w:rsidP="00A223A8">
      <w:pPr>
        <w:jc w:val="center"/>
        <w:rPr>
          <w:b/>
          <w:color w:val="000000" w:themeColor="text1"/>
          <w:sz w:val="28"/>
          <w:szCs w:val="28"/>
        </w:rPr>
      </w:pPr>
      <w:r w:rsidRPr="001F2CAB">
        <w:rPr>
          <w:b/>
          <w:color w:val="000000" w:themeColor="text1"/>
          <w:sz w:val="28"/>
          <w:szCs w:val="28"/>
        </w:rPr>
        <w:t>АДМИНИСТРАЦИЯ ЛУЧЕВОГО</w:t>
      </w:r>
      <w:r w:rsidR="006B5A14" w:rsidRPr="001F2CAB">
        <w:rPr>
          <w:b/>
          <w:color w:val="000000" w:themeColor="text1"/>
          <w:sz w:val="28"/>
          <w:szCs w:val="28"/>
        </w:rPr>
        <w:t xml:space="preserve"> </w:t>
      </w:r>
      <w:r w:rsidRPr="001F2CAB">
        <w:rPr>
          <w:b/>
          <w:color w:val="000000" w:themeColor="text1"/>
          <w:sz w:val="28"/>
          <w:szCs w:val="28"/>
        </w:rPr>
        <w:t>СЕЛЬСКОГО</w:t>
      </w:r>
      <w:r w:rsidR="00CA2E61" w:rsidRPr="001F2CAB">
        <w:rPr>
          <w:b/>
          <w:color w:val="000000" w:themeColor="text1"/>
          <w:sz w:val="28"/>
          <w:szCs w:val="28"/>
        </w:rPr>
        <w:t xml:space="preserve"> </w:t>
      </w:r>
    </w:p>
    <w:p w:rsidR="00CA2E61" w:rsidRPr="001F2CAB" w:rsidRDefault="00CA2E61" w:rsidP="00A223A8">
      <w:pPr>
        <w:jc w:val="center"/>
        <w:rPr>
          <w:b/>
          <w:color w:val="000000" w:themeColor="text1"/>
          <w:sz w:val="28"/>
          <w:szCs w:val="28"/>
        </w:rPr>
      </w:pPr>
      <w:r w:rsidRPr="001F2CAB">
        <w:rPr>
          <w:b/>
          <w:color w:val="000000" w:themeColor="text1"/>
          <w:sz w:val="28"/>
          <w:szCs w:val="28"/>
        </w:rPr>
        <w:t>ПОСЕЛЕНИЯ</w:t>
      </w:r>
      <w:r w:rsidR="00E30F3D" w:rsidRPr="001F2CAB">
        <w:rPr>
          <w:b/>
          <w:color w:val="000000" w:themeColor="text1"/>
          <w:sz w:val="28"/>
          <w:szCs w:val="28"/>
        </w:rPr>
        <w:t xml:space="preserve"> ЛАБИНСКОГО</w:t>
      </w:r>
      <w:r w:rsidRPr="001F2CAB">
        <w:rPr>
          <w:b/>
          <w:color w:val="000000" w:themeColor="text1"/>
          <w:sz w:val="28"/>
          <w:szCs w:val="28"/>
        </w:rPr>
        <w:t xml:space="preserve">  РАЙОН</w:t>
      </w:r>
      <w:r w:rsidR="00E30F3D" w:rsidRPr="001F2CAB">
        <w:rPr>
          <w:b/>
          <w:color w:val="000000" w:themeColor="text1"/>
          <w:sz w:val="28"/>
          <w:szCs w:val="28"/>
        </w:rPr>
        <w:t>А</w:t>
      </w:r>
    </w:p>
    <w:p w:rsidR="009B3C1C" w:rsidRPr="001F2CAB" w:rsidRDefault="00E30F3D" w:rsidP="00A223A8">
      <w:pPr>
        <w:jc w:val="center"/>
        <w:rPr>
          <w:b/>
          <w:color w:val="000000" w:themeColor="text1"/>
          <w:sz w:val="36"/>
          <w:szCs w:val="36"/>
        </w:rPr>
      </w:pPr>
      <w:r w:rsidRPr="001F2CAB">
        <w:rPr>
          <w:b/>
          <w:color w:val="000000" w:themeColor="text1"/>
          <w:sz w:val="36"/>
          <w:szCs w:val="36"/>
        </w:rPr>
        <w:t>ПОСТАНОВЛЕНИЕ</w:t>
      </w:r>
    </w:p>
    <w:p w:rsidR="004538A1" w:rsidRPr="001F2CAB" w:rsidRDefault="004538A1" w:rsidP="004538A1">
      <w:pPr>
        <w:pStyle w:val="ab"/>
        <w:rPr>
          <w:color w:val="000000" w:themeColor="text1"/>
        </w:rPr>
      </w:pPr>
    </w:p>
    <w:p w:rsidR="004538A1" w:rsidRPr="001F2CAB" w:rsidRDefault="004538A1" w:rsidP="004538A1">
      <w:pPr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 xml:space="preserve">       </w:t>
      </w:r>
      <w:r w:rsidR="00E30F3D" w:rsidRPr="001F2CAB">
        <w:rPr>
          <w:color w:val="000000" w:themeColor="text1"/>
          <w:sz w:val="28"/>
          <w:szCs w:val="28"/>
        </w:rPr>
        <w:t>от 28.04.2017</w:t>
      </w:r>
      <w:r w:rsidRPr="001F2CAB">
        <w:rPr>
          <w:color w:val="000000" w:themeColor="text1"/>
          <w:sz w:val="28"/>
          <w:szCs w:val="28"/>
        </w:rPr>
        <w:t xml:space="preserve">                               </w:t>
      </w:r>
      <w:r w:rsidR="007220D2" w:rsidRPr="001F2CAB">
        <w:rPr>
          <w:color w:val="000000" w:themeColor="text1"/>
          <w:sz w:val="28"/>
          <w:szCs w:val="28"/>
        </w:rPr>
        <w:t xml:space="preserve">       </w:t>
      </w:r>
      <w:r w:rsidR="00E30F3D" w:rsidRPr="001F2CAB">
        <w:rPr>
          <w:color w:val="000000" w:themeColor="text1"/>
          <w:sz w:val="28"/>
          <w:szCs w:val="28"/>
        </w:rPr>
        <w:t xml:space="preserve">     </w:t>
      </w:r>
      <w:r w:rsidR="007220D2" w:rsidRPr="001F2CAB">
        <w:rPr>
          <w:color w:val="000000" w:themeColor="text1"/>
          <w:sz w:val="28"/>
          <w:szCs w:val="28"/>
        </w:rPr>
        <w:t xml:space="preserve">                 </w:t>
      </w:r>
      <w:r w:rsidRPr="001F2CAB">
        <w:rPr>
          <w:color w:val="000000" w:themeColor="text1"/>
          <w:sz w:val="28"/>
          <w:szCs w:val="28"/>
        </w:rPr>
        <w:t xml:space="preserve">                    </w:t>
      </w:r>
      <w:r w:rsidR="00E30F3D" w:rsidRPr="001F2CAB">
        <w:rPr>
          <w:color w:val="000000" w:themeColor="text1"/>
          <w:sz w:val="28"/>
          <w:szCs w:val="28"/>
        </w:rPr>
        <w:t xml:space="preserve">       </w:t>
      </w:r>
      <w:r w:rsidRPr="001F2CAB">
        <w:rPr>
          <w:color w:val="000000" w:themeColor="text1"/>
          <w:sz w:val="28"/>
          <w:szCs w:val="28"/>
        </w:rPr>
        <w:t xml:space="preserve">№ </w:t>
      </w:r>
      <w:r w:rsidR="00E30F3D" w:rsidRPr="001F2CAB">
        <w:rPr>
          <w:color w:val="000000" w:themeColor="text1"/>
          <w:sz w:val="28"/>
          <w:szCs w:val="28"/>
        </w:rPr>
        <w:t>51</w:t>
      </w:r>
    </w:p>
    <w:p w:rsidR="004538A1" w:rsidRPr="001F2CAB" w:rsidRDefault="004538A1" w:rsidP="004538A1">
      <w:pPr>
        <w:jc w:val="center"/>
        <w:rPr>
          <w:color w:val="000000" w:themeColor="text1"/>
        </w:rPr>
      </w:pPr>
    </w:p>
    <w:p w:rsidR="004538A1" w:rsidRPr="001F2CAB" w:rsidRDefault="004538A1" w:rsidP="004538A1">
      <w:pPr>
        <w:jc w:val="center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>п</w:t>
      </w:r>
      <w:r w:rsidR="00E30F3D" w:rsidRPr="001F2CAB">
        <w:rPr>
          <w:color w:val="000000" w:themeColor="text1"/>
          <w:sz w:val="28"/>
          <w:szCs w:val="28"/>
        </w:rPr>
        <w:t>оселок</w:t>
      </w:r>
      <w:r w:rsidRPr="001F2CAB">
        <w:rPr>
          <w:color w:val="000000" w:themeColor="text1"/>
          <w:sz w:val="28"/>
          <w:szCs w:val="28"/>
        </w:rPr>
        <w:t xml:space="preserve"> Луч</w:t>
      </w:r>
    </w:p>
    <w:p w:rsidR="004538A1" w:rsidRPr="001F2CAB" w:rsidRDefault="004538A1" w:rsidP="004538A1">
      <w:pPr>
        <w:rPr>
          <w:color w:val="000000" w:themeColor="text1"/>
          <w:sz w:val="28"/>
        </w:rPr>
      </w:pPr>
    </w:p>
    <w:p w:rsidR="00A223A8" w:rsidRPr="001F2CAB" w:rsidRDefault="00A223A8" w:rsidP="00E30F3D">
      <w:pPr>
        <w:jc w:val="center"/>
        <w:rPr>
          <w:b/>
          <w:color w:val="000000" w:themeColor="text1"/>
          <w:sz w:val="28"/>
          <w:szCs w:val="28"/>
        </w:rPr>
      </w:pPr>
      <w:r w:rsidRPr="001F2CAB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="00E30F3D" w:rsidRPr="001F2CAB">
        <w:rPr>
          <w:b/>
          <w:color w:val="000000" w:themeColor="text1"/>
          <w:sz w:val="28"/>
          <w:szCs w:val="28"/>
        </w:rPr>
        <w:t>постановление администрации</w:t>
      </w:r>
      <w:r w:rsidRPr="001F2CAB">
        <w:rPr>
          <w:b/>
          <w:color w:val="000000" w:themeColor="text1"/>
          <w:sz w:val="28"/>
          <w:szCs w:val="28"/>
        </w:rPr>
        <w:t xml:space="preserve"> Лучевого сельского по</w:t>
      </w:r>
      <w:r w:rsidR="00E30F3D" w:rsidRPr="001F2CAB">
        <w:rPr>
          <w:b/>
          <w:color w:val="000000" w:themeColor="text1"/>
          <w:sz w:val="28"/>
          <w:szCs w:val="28"/>
        </w:rPr>
        <w:t>селения Лабинского района от 19 ию</w:t>
      </w:r>
      <w:r w:rsidR="001F2CAB">
        <w:rPr>
          <w:b/>
          <w:color w:val="000000" w:themeColor="text1"/>
          <w:sz w:val="28"/>
          <w:szCs w:val="28"/>
        </w:rPr>
        <w:t>ня 2014</w:t>
      </w:r>
      <w:r w:rsidR="00E30F3D" w:rsidRPr="001F2CAB">
        <w:rPr>
          <w:b/>
          <w:color w:val="000000" w:themeColor="text1"/>
          <w:sz w:val="28"/>
          <w:szCs w:val="28"/>
        </w:rPr>
        <w:t xml:space="preserve"> года № 66</w:t>
      </w:r>
      <w:r w:rsidRPr="001F2CAB">
        <w:rPr>
          <w:b/>
          <w:color w:val="000000" w:themeColor="text1"/>
          <w:sz w:val="28"/>
          <w:szCs w:val="28"/>
        </w:rPr>
        <w:t xml:space="preserve"> «</w:t>
      </w:r>
      <w:r w:rsidR="00E30F3D" w:rsidRPr="001F2CAB">
        <w:rPr>
          <w:b/>
          <w:color w:val="000000" w:themeColor="text1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</w:t>
      </w:r>
      <w:r w:rsidRPr="001F2CAB">
        <w:rPr>
          <w:b/>
          <w:color w:val="000000" w:themeColor="text1"/>
          <w:sz w:val="28"/>
          <w:szCs w:val="28"/>
        </w:rPr>
        <w:t>»</w:t>
      </w:r>
    </w:p>
    <w:p w:rsidR="00A223A8" w:rsidRPr="001F2CAB" w:rsidRDefault="00A223A8" w:rsidP="001F2CAB">
      <w:pPr>
        <w:pStyle w:val="ConsPlusTitle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3A8" w:rsidRPr="001F2CAB" w:rsidRDefault="00A223A8" w:rsidP="001F2CAB">
      <w:pPr>
        <w:pStyle w:val="ConsPlusTitle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3A8" w:rsidRPr="001F2CAB" w:rsidRDefault="00A223A8" w:rsidP="00A223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81A40"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F3D"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  законом</w:t>
      </w:r>
      <w:r w:rsidR="00881A40"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6 о</w:t>
      </w:r>
      <w:r w:rsidR="00E30F3D"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ктября 2003 года </w:t>
      </w:r>
      <w:r w:rsidR="00E30F3D" w:rsidRPr="001F2C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E30F3D"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A40"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30F3D"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26.12.2008 N 294-ФЗ (ред. от 22.02.2017)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изм. и доп., вступ. в силу с 31.03.2017), </w:t>
      </w:r>
      <w:r w:rsidR="00BA3A2E"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Лучевого сельск</w:t>
      </w:r>
      <w:r w:rsidR="00E30F3D"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Лабинского района п о с т а н о в и л</w:t>
      </w:r>
      <w:r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0106" w:rsidRPr="001F2CAB" w:rsidRDefault="00A223A8" w:rsidP="00390106">
      <w:pPr>
        <w:shd w:val="clear" w:color="auto" w:fill="F9F9FC"/>
        <w:ind w:firstLine="709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 xml:space="preserve">1. </w:t>
      </w:r>
      <w:r w:rsidR="00446EB6" w:rsidRPr="001F2CAB">
        <w:rPr>
          <w:color w:val="000000" w:themeColor="text1"/>
          <w:sz w:val="28"/>
          <w:szCs w:val="28"/>
        </w:rPr>
        <w:t>Из части</w:t>
      </w:r>
      <w:r w:rsidR="00390106" w:rsidRPr="001F2CAB">
        <w:rPr>
          <w:color w:val="000000" w:themeColor="text1"/>
          <w:sz w:val="28"/>
          <w:szCs w:val="28"/>
        </w:rPr>
        <w:t xml:space="preserve"> 1.5.1. </w:t>
      </w:r>
      <w:r w:rsidR="00266B1D" w:rsidRPr="001F2CAB">
        <w:rPr>
          <w:color w:val="000000" w:themeColor="text1"/>
          <w:sz w:val="28"/>
          <w:szCs w:val="28"/>
        </w:rPr>
        <w:t>"</w:t>
      </w:r>
      <w:r w:rsidR="00390106" w:rsidRPr="001F2CAB">
        <w:rPr>
          <w:color w:val="000000" w:themeColor="text1"/>
          <w:sz w:val="28"/>
          <w:szCs w:val="28"/>
        </w:rPr>
        <w:t>Права должностных лиц при осуществлении муниципального контроля в области торговой деятельности</w:t>
      </w:r>
      <w:r w:rsidR="00266B1D" w:rsidRPr="001F2CAB">
        <w:rPr>
          <w:color w:val="000000" w:themeColor="text1"/>
          <w:sz w:val="28"/>
          <w:szCs w:val="28"/>
        </w:rPr>
        <w:t>"</w:t>
      </w:r>
      <w:r w:rsidR="00390106" w:rsidRPr="001F2CAB">
        <w:rPr>
          <w:color w:val="000000" w:themeColor="text1"/>
          <w:sz w:val="28"/>
          <w:szCs w:val="28"/>
        </w:rPr>
        <w:t xml:space="preserve"> </w:t>
      </w:r>
      <w:r w:rsidR="00446EB6" w:rsidRPr="001F2CAB">
        <w:rPr>
          <w:color w:val="000000" w:themeColor="text1"/>
          <w:sz w:val="28"/>
          <w:szCs w:val="28"/>
        </w:rPr>
        <w:t>раздела</w:t>
      </w:r>
      <w:r w:rsidR="00390106" w:rsidRPr="001F2CAB">
        <w:rPr>
          <w:color w:val="000000" w:themeColor="text1"/>
          <w:sz w:val="28"/>
          <w:szCs w:val="28"/>
        </w:rPr>
        <w:t xml:space="preserve"> 5.1 Регламента </w:t>
      </w:r>
      <w:r w:rsidR="00446EB6" w:rsidRPr="001F2CAB">
        <w:rPr>
          <w:color w:val="000000" w:themeColor="text1"/>
          <w:sz w:val="28"/>
          <w:szCs w:val="28"/>
        </w:rPr>
        <w:t xml:space="preserve">исключить </w:t>
      </w:r>
      <w:r w:rsidR="00390106" w:rsidRPr="001F2CAB">
        <w:rPr>
          <w:color w:val="000000" w:themeColor="text1"/>
          <w:sz w:val="28"/>
          <w:szCs w:val="28"/>
        </w:rPr>
        <w:t>пункт следующего содержания: "выдавать обязательные для исполнения предписания по вопросам соблюдения требований, установленных настоящим административным регламентом, об устранении выявленных в ходе проверок нарушений указанных требований;";</w:t>
      </w:r>
    </w:p>
    <w:p w:rsidR="00390106" w:rsidRPr="001F2CAB" w:rsidRDefault="00446EB6" w:rsidP="00390106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>Часть</w:t>
      </w:r>
      <w:r w:rsidR="00266B1D" w:rsidRPr="001F2CAB">
        <w:rPr>
          <w:color w:val="000000" w:themeColor="text1"/>
          <w:sz w:val="28"/>
          <w:szCs w:val="28"/>
        </w:rPr>
        <w:t xml:space="preserve"> </w:t>
      </w:r>
      <w:r w:rsidR="00390106" w:rsidRPr="001F2CAB">
        <w:rPr>
          <w:color w:val="000000" w:themeColor="text1"/>
          <w:sz w:val="28"/>
          <w:szCs w:val="28"/>
        </w:rPr>
        <w:t xml:space="preserve">1.5.2. </w:t>
      </w:r>
      <w:r w:rsidR="00266B1D" w:rsidRPr="001F2CAB">
        <w:rPr>
          <w:color w:val="000000" w:themeColor="text1"/>
          <w:sz w:val="28"/>
          <w:szCs w:val="28"/>
        </w:rPr>
        <w:t>"</w:t>
      </w:r>
      <w:r w:rsidR="00390106" w:rsidRPr="001F2CAB">
        <w:rPr>
          <w:color w:val="000000" w:themeColor="text1"/>
          <w:sz w:val="28"/>
          <w:szCs w:val="28"/>
        </w:rPr>
        <w:t>Обязанности должностных лиц при осуществлении муниципального контроля в области торговой деятельности</w:t>
      </w:r>
      <w:r w:rsidR="00266B1D" w:rsidRPr="001F2CAB">
        <w:rPr>
          <w:color w:val="000000" w:themeColor="text1"/>
          <w:sz w:val="28"/>
          <w:szCs w:val="28"/>
        </w:rPr>
        <w:t xml:space="preserve">" </w:t>
      </w:r>
      <w:r w:rsidR="00C57B34" w:rsidRPr="001F2CAB">
        <w:rPr>
          <w:color w:val="000000" w:themeColor="text1"/>
          <w:sz w:val="28"/>
          <w:szCs w:val="28"/>
        </w:rPr>
        <w:t xml:space="preserve">раздела </w:t>
      </w:r>
      <w:r w:rsidR="00266B1D" w:rsidRPr="001F2CAB">
        <w:rPr>
          <w:color w:val="000000" w:themeColor="text1"/>
          <w:sz w:val="28"/>
          <w:szCs w:val="28"/>
        </w:rPr>
        <w:t xml:space="preserve"> </w:t>
      </w:r>
      <w:r w:rsidR="00C57B34" w:rsidRPr="001F2CAB">
        <w:rPr>
          <w:color w:val="000000" w:themeColor="text1"/>
          <w:sz w:val="28"/>
          <w:szCs w:val="28"/>
        </w:rPr>
        <w:t xml:space="preserve">5.1 </w:t>
      </w:r>
      <w:r w:rsidR="00266B1D" w:rsidRPr="001F2CAB">
        <w:rPr>
          <w:color w:val="000000" w:themeColor="text1"/>
          <w:sz w:val="28"/>
          <w:szCs w:val="28"/>
        </w:rPr>
        <w:t>Регламента</w:t>
      </w:r>
      <w:r w:rsidRPr="001F2CAB">
        <w:rPr>
          <w:color w:val="000000" w:themeColor="text1"/>
          <w:sz w:val="28"/>
          <w:szCs w:val="28"/>
        </w:rPr>
        <w:t xml:space="preserve"> дополнить </w:t>
      </w:r>
      <w:r w:rsidR="00266B1D" w:rsidRPr="001F2CAB">
        <w:rPr>
          <w:color w:val="000000" w:themeColor="text1"/>
          <w:sz w:val="28"/>
          <w:szCs w:val="28"/>
        </w:rPr>
        <w:t xml:space="preserve">пунктом 14) следующего содержания: </w:t>
      </w:r>
    </w:p>
    <w:p w:rsidR="00266B1D" w:rsidRPr="001F2CAB" w:rsidRDefault="00266B1D" w:rsidP="00390106">
      <w:pPr>
        <w:pStyle w:val="af3"/>
        <w:ind w:firstLine="709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>"14) выдавать обязательные для исполнения предписания по вопросам соблюдения требований, установленных настоящим административным регламентом, об устранении выявленных в ходе проверок нарушений указанных требований."</w:t>
      </w:r>
    </w:p>
    <w:p w:rsidR="00266B1D" w:rsidRPr="001F2CAB" w:rsidRDefault="00C57B34" w:rsidP="00266B1D">
      <w:pPr>
        <w:shd w:val="clear" w:color="auto" w:fill="F9F9FC"/>
        <w:ind w:firstLine="709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>2</w:t>
      </w:r>
      <w:r w:rsidR="00266B1D" w:rsidRPr="001F2CAB">
        <w:rPr>
          <w:color w:val="000000" w:themeColor="text1"/>
          <w:sz w:val="28"/>
          <w:szCs w:val="28"/>
        </w:rPr>
        <w:t>. Подпункт 1) пункта 3.6.3.1. части 3.6</w:t>
      </w:r>
      <w:r w:rsidRPr="001F2CAB">
        <w:rPr>
          <w:color w:val="000000" w:themeColor="text1"/>
          <w:sz w:val="28"/>
          <w:szCs w:val="28"/>
        </w:rPr>
        <w:t>.3. раздела 3.6.</w:t>
      </w:r>
      <w:r w:rsidR="00266B1D" w:rsidRPr="001F2CAB">
        <w:rPr>
          <w:color w:val="000000" w:themeColor="text1"/>
          <w:sz w:val="28"/>
          <w:szCs w:val="28"/>
        </w:rPr>
        <w:t xml:space="preserve"> Регламента дополнить подпунктом 1.1) </w:t>
      </w:r>
      <w:r w:rsidRPr="001F2CAB">
        <w:rPr>
          <w:color w:val="000000" w:themeColor="text1"/>
          <w:sz w:val="28"/>
          <w:szCs w:val="28"/>
        </w:rPr>
        <w:t xml:space="preserve"> </w:t>
      </w:r>
      <w:r w:rsidR="00266B1D" w:rsidRPr="001F2CAB">
        <w:rPr>
          <w:color w:val="000000" w:themeColor="text1"/>
          <w:sz w:val="28"/>
          <w:szCs w:val="28"/>
        </w:rPr>
        <w:t xml:space="preserve">следующего содержания: </w:t>
      </w:r>
    </w:p>
    <w:p w:rsidR="00266B1D" w:rsidRPr="001F2CAB" w:rsidRDefault="00266B1D" w:rsidP="00266B1D">
      <w:pPr>
        <w:ind w:firstLine="540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 xml:space="preserve">  "1.1) поступление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</w:t>
      </w:r>
      <w:r w:rsidRPr="001F2CAB">
        <w:rPr>
          <w:color w:val="000000" w:themeColor="text1"/>
          <w:sz w:val="28"/>
          <w:szCs w:val="28"/>
        </w:rPr>
        <w:lastRenderedPageBreak/>
        <w:t>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(согласования);"</w:t>
      </w:r>
    </w:p>
    <w:p w:rsidR="0012113B" w:rsidRPr="001F2CAB" w:rsidRDefault="0012113B" w:rsidP="0012113B">
      <w:pPr>
        <w:shd w:val="clear" w:color="auto" w:fill="F9F9FC"/>
        <w:ind w:firstLine="709"/>
        <w:jc w:val="both"/>
        <w:rPr>
          <w:color w:val="000000" w:themeColor="text1"/>
          <w:sz w:val="28"/>
          <w:szCs w:val="28"/>
        </w:rPr>
      </w:pPr>
      <w:bookmarkStart w:id="0" w:name="sub_1022"/>
      <w:r w:rsidRPr="001F2CAB">
        <w:rPr>
          <w:color w:val="000000" w:themeColor="text1"/>
          <w:sz w:val="28"/>
          <w:szCs w:val="28"/>
        </w:rPr>
        <w:t>Подпункт 2) пункта 3.6.3.1. части 3.6</w:t>
      </w:r>
      <w:r w:rsidR="00446EB6" w:rsidRPr="001F2CAB">
        <w:rPr>
          <w:color w:val="000000" w:themeColor="text1"/>
          <w:sz w:val="28"/>
          <w:szCs w:val="28"/>
        </w:rPr>
        <w:t>.3. раздела 3.6.</w:t>
      </w:r>
      <w:r w:rsidRPr="001F2CAB">
        <w:rPr>
          <w:color w:val="000000" w:themeColor="text1"/>
          <w:sz w:val="28"/>
          <w:szCs w:val="28"/>
        </w:rPr>
        <w:t xml:space="preserve"> Регламента изложить в новой редакции: </w:t>
      </w:r>
    </w:p>
    <w:p w:rsidR="0012113B" w:rsidRPr="001F2CAB" w:rsidRDefault="0012113B" w:rsidP="0012113B">
      <w:pPr>
        <w:ind w:firstLine="540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>"2)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2113B" w:rsidRPr="001F2CAB" w:rsidRDefault="0012113B" w:rsidP="0012113B">
      <w:pPr>
        <w:ind w:firstLine="720"/>
        <w:jc w:val="both"/>
        <w:rPr>
          <w:color w:val="000000" w:themeColor="text1"/>
          <w:sz w:val="28"/>
          <w:szCs w:val="28"/>
        </w:rPr>
      </w:pPr>
      <w:bookmarkStart w:id="1" w:name="sub_1221"/>
      <w:bookmarkEnd w:id="0"/>
      <w:r w:rsidRPr="001F2CAB">
        <w:rPr>
          <w:color w:val="000000" w:themeColor="text1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bookmarkStart w:id="2" w:name="sub_1222"/>
    <w:bookmarkEnd w:id="1"/>
    <w:p w:rsidR="0012113B" w:rsidRPr="001F2CAB" w:rsidRDefault="0012113B" w:rsidP="0012113B">
      <w:pPr>
        <w:ind w:firstLine="720"/>
        <w:jc w:val="both"/>
        <w:rPr>
          <w:color w:val="000000" w:themeColor="text1"/>
          <w:sz w:val="28"/>
          <w:szCs w:val="28"/>
        </w:rPr>
      </w:pPr>
      <w:r w:rsidRPr="009B648F">
        <w:rPr>
          <w:color w:val="000000" w:themeColor="text1"/>
          <w:sz w:val="28"/>
          <w:szCs w:val="28"/>
        </w:rPr>
        <w:fldChar w:fldCharType="begin"/>
      </w:r>
      <w:r w:rsidRPr="009B648F">
        <w:rPr>
          <w:color w:val="000000" w:themeColor="text1"/>
          <w:sz w:val="28"/>
          <w:szCs w:val="28"/>
        </w:rPr>
        <w:instrText>HYPERLINK "garantF1://12085071.0"</w:instrText>
      </w:r>
      <w:r w:rsidRPr="009B648F">
        <w:rPr>
          <w:color w:val="000000" w:themeColor="text1"/>
          <w:sz w:val="28"/>
          <w:szCs w:val="28"/>
        </w:rPr>
      </w:r>
      <w:r w:rsidRPr="009B648F">
        <w:rPr>
          <w:color w:val="000000" w:themeColor="text1"/>
          <w:sz w:val="28"/>
          <w:szCs w:val="28"/>
        </w:rPr>
        <w:fldChar w:fldCharType="separate"/>
      </w:r>
      <w:r w:rsidRPr="009B648F">
        <w:rPr>
          <w:rStyle w:val="a4"/>
          <w:color w:val="000000" w:themeColor="text1"/>
          <w:sz w:val="28"/>
          <w:szCs w:val="28"/>
        </w:rPr>
        <w:t>б)</w:t>
      </w:r>
      <w:r w:rsidRPr="009B648F">
        <w:rPr>
          <w:color w:val="000000" w:themeColor="text1"/>
          <w:sz w:val="28"/>
          <w:szCs w:val="28"/>
        </w:rPr>
        <w:fldChar w:fldCharType="end"/>
      </w:r>
      <w:r w:rsidRPr="001F2CAB">
        <w:rPr>
          <w:color w:val="000000" w:themeColor="text1"/>
          <w:sz w:val="28"/>
          <w:szCs w:val="28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bookmarkStart w:id="3" w:name="sub_1223"/>
    <w:bookmarkEnd w:id="2"/>
    <w:p w:rsidR="0012113B" w:rsidRPr="001F2CAB" w:rsidRDefault="0012113B" w:rsidP="0012113B">
      <w:pPr>
        <w:ind w:firstLine="720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fldChar w:fldCharType="begin"/>
      </w:r>
      <w:r w:rsidRPr="001F2CAB">
        <w:rPr>
          <w:color w:val="000000" w:themeColor="text1"/>
          <w:sz w:val="28"/>
          <w:szCs w:val="28"/>
        </w:rPr>
        <w:instrText>HYPERLINK "garantF1://12091817.0"</w:instrText>
      </w:r>
      <w:r w:rsidRPr="001F2CAB">
        <w:rPr>
          <w:color w:val="000000" w:themeColor="text1"/>
          <w:sz w:val="28"/>
          <w:szCs w:val="28"/>
        </w:rPr>
      </w:r>
      <w:r w:rsidRPr="001F2CAB">
        <w:rPr>
          <w:color w:val="000000" w:themeColor="text1"/>
          <w:sz w:val="28"/>
          <w:szCs w:val="28"/>
        </w:rPr>
        <w:fldChar w:fldCharType="separate"/>
      </w:r>
      <w:r w:rsidRPr="001F2CAB">
        <w:rPr>
          <w:rStyle w:val="a4"/>
          <w:color w:val="000000" w:themeColor="text1"/>
          <w:sz w:val="28"/>
          <w:szCs w:val="28"/>
        </w:rPr>
        <w:t>в)</w:t>
      </w:r>
      <w:r w:rsidRPr="001F2CAB">
        <w:rPr>
          <w:color w:val="000000" w:themeColor="text1"/>
          <w:sz w:val="28"/>
          <w:szCs w:val="28"/>
        </w:rPr>
        <w:fldChar w:fldCharType="end"/>
      </w:r>
      <w:r w:rsidRPr="001F2CAB">
        <w:rPr>
          <w:color w:val="000000" w:themeColor="text1"/>
          <w:sz w:val="28"/>
          <w:szCs w:val="28"/>
        </w:rPr>
        <w:t xml:space="preserve"> нарушение прав потребителей (в случае обращения граждан, права которых нарушены</w:t>
      </w:r>
      <w:r w:rsidR="008B458D" w:rsidRPr="001F2C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r w:rsidR="008B458D" w:rsidRPr="001F2CAB">
        <w:rPr>
          <w:color w:val="000000" w:themeColor="text1"/>
          <w:sz w:val="28"/>
          <w:szCs w:val="28"/>
        </w:rPr>
        <w:t xml:space="preserve"> ";</w:t>
      </w:r>
    </w:p>
    <w:p w:rsidR="008B458D" w:rsidRPr="001F2CAB" w:rsidRDefault="008B458D" w:rsidP="0012113B">
      <w:pPr>
        <w:ind w:firstLine="720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>Подпункт 3.6.4.1. части 3.6.</w:t>
      </w:r>
      <w:r w:rsidR="00C57B34" w:rsidRPr="001F2CAB">
        <w:rPr>
          <w:color w:val="000000" w:themeColor="text1"/>
          <w:sz w:val="28"/>
          <w:szCs w:val="28"/>
        </w:rPr>
        <w:t>4</w:t>
      </w:r>
      <w:r w:rsidR="005D6B2B" w:rsidRPr="001F2CAB">
        <w:rPr>
          <w:color w:val="000000" w:themeColor="text1"/>
          <w:sz w:val="28"/>
          <w:szCs w:val="28"/>
        </w:rPr>
        <w:t xml:space="preserve"> "Проведение документарной (плановой или внеплановой) проверки"</w:t>
      </w:r>
      <w:r w:rsidR="00C57B34" w:rsidRPr="001F2CAB">
        <w:rPr>
          <w:color w:val="000000" w:themeColor="text1"/>
          <w:sz w:val="28"/>
          <w:szCs w:val="28"/>
        </w:rPr>
        <w:t xml:space="preserve"> раздела 3.6.</w:t>
      </w:r>
      <w:r w:rsidRPr="001F2CAB">
        <w:rPr>
          <w:color w:val="000000" w:themeColor="text1"/>
          <w:sz w:val="28"/>
          <w:szCs w:val="28"/>
        </w:rPr>
        <w:t xml:space="preserve"> Регламента дополнить абзацем следующего содержания:</w:t>
      </w:r>
    </w:p>
    <w:p w:rsidR="008B458D" w:rsidRPr="001F2CAB" w:rsidRDefault="008B458D" w:rsidP="008B458D">
      <w:pPr>
        <w:ind w:firstLine="540"/>
        <w:jc w:val="both"/>
        <w:rPr>
          <w:color w:val="000000" w:themeColor="text1"/>
          <w:sz w:val="28"/>
          <w:szCs w:val="28"/>
        </w:rPr>
      </w:pPr>
      <w:bookmarkStart w:id="4" w:name="sub_1101"/>
      <w:r w:rsidRPr="001F2CAB">
        <w:rPr>
          <w:color w:val="000000" w:themeColor="text1"/>
          <w:sz w:val="28"/>
          <w:szCs w:val="28"/>
        </w:rPr>
        <w:t xml:space="preserve">  "Указанные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подписью."</w:t>
      </w:r>
    </w:p>
    <w:bookmarkEnd w:id="4"/>
    <w:p w:rsidR="005D6B2B" w:rsidRPr="001F2CAB" w:rsidRDefault="005D6B2B" w:rsidP="005D6B2B">
      <w:pPr>
        <w:pStyle w:val="a6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CA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3.6.5.1. части 3</w:t>
      </w:r>
      <w:r w:rsidRPr="001F2CA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.6.</w:t>
      </w:r>
      <w:r w:rsidR="00C57B34" w:rsidRPr="001F2CA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1F2CA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"Проведение выездной проверки" </w:t>
      </w:r>
      <w:r w:rsidR="00446EB6" w:rsidRPr="001F2CA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раздела 3.6. </w:t>
      </w:r>
      <w:r w:rsidR="00887610" w:rsidRPr="001F2CA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Регламента </w:t>
      </w:r>
      <w:r w:rsidRPr="001F2CA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дополнить абзацем следующего содержания:</w:t>
      </w:r>
    </w:p>
    <w:p w:rsidR="005D6B2B" w:rsidRPr="001F2CAB" w:rsidRDefault="00887610" w:rsidP="005D6B2B">
      <w:pPr>
        <w:ind w:firstLine="540"/>
        <w:jc w:val="both"/>
        <w:rPr>
          <w:color w:val="000000" w:themeColor="text1"/>
          <w:sz w:val="28"/>
          <w:szCs w:val="28"/>
        </w:rPr>
      </w:pPr>
      <w:bookmarkStart w:id="5" w:name="sub_121"/>
      <w:r w:rsidRPr="001F2CAB">
        <w:rPr>
          <w:color w:val="000000" w:themeColor="text1"/>
          <w:sz w:val="28"/>
          <w:szCs w:val="28"/>
        </w:rPr>
        <w:t xml:space="preserve">  "</w:t>
      </w:r>
      <w:r w:rsidR="005D6B2B" w:rsidRPr="001F2CAB">
        <w:rPr>
          <w:color w:val="000000" w:themeColor="text1"/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  <w:r w:rsidRPr="001F2CAB">
        <w:rPr>
          <w:color w:val="000000" w:themeColor="text1"/>
          <w:sz w:val="28"/>
          <w:szCs w:val="28"/>
        </w:rPr>
        <w:t>"</w:t>
      </w:r>
    </w:p>
    <w:p w:rsidR="00C57B34" w:rsidRPr="001F2CAB" w:rsidRDefault="00446EB6" w:rsidP="00C57B34">
      <w:pPr>
        <w:ind w:firstLine="540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lastRenderedPageBreak/>
        <w:t xml:space="preserve">  Раздел</w:t>
      </w:r>
      <w:r w:rsidR="00C57B34" w:rsidRPr="001F2CAB">
        <w:rPr>
          <w:color w:val="000000" w:themeColor="text1"/>
          <w:sz w:val="28"/>
          <w:szCs w:val="28"/>
        </w:rPr>
        <w:t xml:space="preserve"> 3.6. "Проведение проверки" Регламента дополнить </w:t>
      </w:r>
      <w:r w:rsidRPr="001F2CAB">
        <w:rPr>
          <w:color w:val="000000" w:themeColor="text1"/>
          <w:sz w:val="28"/>
          <w:szCs w:val="28"/>
        </w:rPr>
        <w:t>частью</w:t>
      </w:r>
      <w:r w:rsidR="00C57B34" w:rsidRPr="001F2CAB">
        <w:rPr>
          <w:color w:val="000000" w:themeColor="text1"/>
          <w:sz w:val="28"/>
          <w:szCs w:val="28"/>
        </w:rPr>
        <w:t xml:space="preserve">  3.6.12. следующего содержания:</w:t>
      </w:r>
    </w:p>
    <w:p w:rsidR="001F2CAB" w:rsidRPr="001F2CAB" w:rsidRDefault="00446EB6" w:rsidP="001F2CAB">
      <w:pPr>
        <w:ind w:firstLine="540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 xml:space="preserve">  </w:t>
      </w:r>
      <w:r w:rsidR="00C57B34" w:rsidRPr="001F2CAB">
        <w:rPr>
          <w:color w:val="000000" w:themeColor="text1"/>
          <w:sz w:val="28"/>
          <w:szCs w:val="28"/>
        </w:rPr>
        <w:t>"3.6.12.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предпринимателя."</w:t>
      </w:r>
      <w:bookmarkEnd w:id="3"/>
      <w:bookmarkEnd w:id="5"/>
    </w:p>
    <w:p w:rsidR="001F2CAB" w:rsidRPr="001F2CAB" w:rsidRDefault="001F2CAB" w:rsidP="001F2CAB">
      <w:pPr>
        <w:ind w:firstLine="540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  <w:bdr w:val="none" w:sz="0" w:space="0" w:color="auto" w:frame="1"/>
        </w:rPr>
        <w:t>3. Настоящее постановление обнародовать и разместить на официальном Интернет-портале администрации Лучевого сельского поселения Лабинского района.</w:t>
      </w:r>
      <w:r w:rsidRPr="001F2CAB">
        <w:rPr>
          <w:color w:val="000000" w:themeColor="text1"/>
          <w:sz w:val="28"/>
          <w:szCs w:val="28"/>
        </w:rPr>
        <w:t xml:space="preserve"> </w:t>
      </w:r>
    </w:p>
    <w:p w:rsidR="00A223A8" w:rsidRPr="001F2CAB" w:rsidRDefault="001F2CAB" w:rsidP="00A223A8">
      <w:pPr>
        <w:ind w:firstLine="540"/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 xml:space="preserve">4. </w:t>
      </w:r>
      <w:r w:rsidR="00A223A8" w:rsidRPr="001F2CAB">
        <w:rPr>
          <w:color w:val="000000" w:themeColor="text1"/>
          <w:sz w:val="28"/>
          <w:szCs w:val="28"/>
        </w:rPr>
        <w:t xml:space="preserve">Контроль за выполнением настоящего </w:t>
      </w:r>
      <w:r w:rsidR="00446EB6" w:rsidRPr="001F2CAB">
        <w:rPr>
          <w:color w:val="000000" w:themeColor="text1"/>
          <w:sz w:val="28"/>
          <w:szCs w:val="28"/>
        </w:rPr>
        <w:t>постановления оставляю за собой</w:t>
      </w:r>
      <w:r w:rsidR="00A223A8" w:rsidRPr="001F2CAB">
        <w:rPr>
          <w:color w:val="000000" w:themeColor="text1"/>
          <w:sz w:val="28"/>
          <w:szCs w:val="28"/>
        </w:rPr>
        <w:t>.</w:t>
      </w:r>
    </w:p>
    <w:p w:rsidR="00A223A8" w:rsidRPr="001F2CAB" w:rsidRDefault="001F2CAB" w:rsidP="00A223A8">
      <w:pPr>
        <w:pStyle w:val="ab"/>
        <w:ind w:firstLine="540"/>
        <w:jc w:val="both"/>
        <w:rPr>
          <w:bCs/>
          <w:color w:val="000000" w:themeColor="text1"/>
          <w:szCs w:val="28"/>
        </w:rPr>
      </w:pPr>
      <w:r w:rsidRPr="001F2CAB">
        <w:rPr>
          <w:color w:val="000000" w:themeColor="text1"/>
          <w:szCs w:val="28"/>
        </w:rPr>
        <w:t>5</w:t>
      </w:r>
      <w:r w:rsidR="00A223A8" w:rsidRPr="001F2CAB">
        <w:rPr>
          <w:color w:val="000000" w:themeColor="text1"/>
          <w:szCs w:val="28"/>
        </w:rPr>
        <w:t xml:space="preserve">. </w:t>
      </w:r>
      <w:r w:rsidR="007A5E98" w:rsidRPr="001F2CAB">
        <w:rPr>
          <w:color w:val="000000" w:themeColor="text1"/>
          <w:szCs w:val="28"/>
        </w:rPr>
        <w:t xml:space="preserve"> </w:t>
      </w:r>
      <w:r w:rsidR="00A223A8" w:rsidRPr="001F2CAB">
        <w:rPr>
          <w:color w:val="000000" w:themeColor="text1"/>
          <w:szCs w:val="28"/>
        </w:rPr>
        <w:t xml:space="preserve">Настоящее </w:t>
      </w:r>
      <w:r w:rsidR="00446EB6" w:rsidRPr="001F2CAB">
        <w:rPr>
          <w:color w:val="000000" w:themeColor="text1"/>
          <w:szCs w:val="28"/>
        </w:rPr>
        <w:t>постановление</w:t>
      </w:r>
      <w:r w:rsidR="00A223A8" w:rsidRPr="001F2CAB">
        <w:rPr>
          <w:color w:val="000000" w:themeColor="text1"/>
          <w:szCs w:val="28"/>
        </w:rPr>
        <w:t xml:space="preserve"> вступает </w:t>
      </w:r>
      <w:r w:rsidR="00A223A8" w:rsidRPr="001F2CAB">
        <w:rPr>
          <w:bCs/>
          <w:color w:val="000000" w:themeColor="text1"/>
          <w:szCs w:val="28"/>
        </w:rPr>
        <w:t>в силу со дня его обнародования.</w:t>
      </w:r>
    </w:p>
    <w:p w:rsidR="00A223A8" w:rsidRPr="001F2CAB" w:rsidRDefault="00A223A8" w:rsidP="00A223A8">
      <w:pPr>
        <w:jc w:val="both"/>
        <w:rPr>
          <w:color w:val="000000" w:themeColor="text1"/>
          <w:sz w:val="28"/>
          <w:szCs w:val="28"/>
        </w:rPr>
      </w:pPr>
    </w:p>
    <w:p w:rsidR="00A223A8" w:rsidRPr="001F2CAB" w:rsidRDefault="00A223A8" w:rsidP="00A223A8">
      <w:pPr>
        <w:jc w:val="both"/>
        <w:rPr>
          <w:color w:val="000000" w:themeColor="text1"/>
          <w:sz w:val="28"/>
          <w:szCs w:val="28"/>
        </w:rPr>
      </w:pPr>
    </w:p>
    <w:p w:rsidR="001F2CAB" w:rsidRPr="001F2CAB" w:rsidRDefault="00C30BE5" w:rsidP="00A223A8">
      <w:pPr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>Г</w:t>
      </w:r>
      <w:r w:rsidR="00A223A8" w:rsidRPr="001F2CAB">
        <w:rPr>
          <w:color w:val="000000" w:themeColor="text1"/>
          <w:sz w:val="28"/>
          <w:szCs w:val="28"/>
        </w:rPr>
        <w:t>лав</w:t>
      </w:r>
      <w:r w:rsidRPr="001F2CAB">
        <w:rPr>
          <w:color w:val="000000" w:themeColor="text1"/>
          <w:sz w:val="28"/>
          <w:szCs w:val="28"/>
        </w:rPr>
        <w:t>а</w:t>
      </w:r>
      <w:r w:rsidR="00A223A8" w:rsidRPr="001F2CAB">
        <w:rPr>
          <w:color w:val="000000" w:themeColor="text1"/>
          <w:sz w:val="28"/>
          <w:szCs w:val="28"/>
        </w:rPr>
        <w:t xml:space="preserve"> </w:t>
      </w:r>
      <w:r w:rsidR="001F2CAB" w:rsidRPr="001F2CAB">
        <w:rPr>
          <w:color w:val="000000" w:themeColor="text1"/>
          <w:sz w:val="28"/>
          <w:szCs w:val="28"/>
        </w:rPr>
        <w:t>администрации</w:t>
      </w:r>
    </w:p>
    <w:p w:rsidR="001F2CAB" w:rsidRPr="001F2CAB" w:rsidRDefault="00A223A8" w:rsidP="00A223A8">
      <w:pPr>
        <w:jc w:val="both"/>
        <w:rPr>
          <w:color w:val="000000" w:themeColor="text1"/>
          <w:sz w:val="28"/>
          <w:szCs w:val="28"/>
        </w:rPr>
      </w:pPr>
      <w:r w:rsidRPr="001F2CAB">
        <w:rPr>
          <w:color w:val="000000" w:themeColor="text1"/>
          <w:sz w:val="28"/>
          <w:szCs w:val="28"/>
        </w:rPr>
        <w:t xml:space="preserve">Лучевого сельского поселения </w:t>
      </w:r>
    </w:p>
    <w:p w:rsidR="00614A5E" w:rsidRPr="001F2CAB" w:rsidRDefault="00A223A8" w:rsidP="00A223A8">
      <w:pPr>
        <w:jc w:val="both"/>
        <w:rPr>
          <w:b/>
          <w:color w:val="000000" w:themeColor="text1"/>
          <w:sz w:val="28"/>
        </w:rPr>
      </w:pPr>
      <w:r w:rsidRPr="001F2CAB">
        <w:rPr>
          <w:color w:val="000000" w:themeColor="text1"/>
          <w:sz w:val="28"/>
          <w:szCs w:val="28"/>
        </w:rPr>
        <w:t xml:space="preserve">Лабинского района                                                     </w:t>
      </w:r>
      <w:r w:rsidR="001F2CAB" w:rsidRPr="001F2CAB">
        <w:rPr>
          <w:color w:val="000000" w:themeColor="text1"/>
          <w:sz w:val="28"/>
          <w:szCs w:val="28"/>
        </w:rPr>
        <w:t xml:space="preserve">                    </w:t>
      </w:r>
      <w:r w:rsidRPr="001F2CAB">
        <w:rPr>
          <w:color w:val="000000" w:themeColor="text1"/>
          <w:sz w:val="28"/>
          <w:szCs w:val="28"/>
        </w:rPr>
        <w:t>В.В.</w:t>
      </w:r>
      <w:r w:rsidR="001F2CAB" w:rsidRPr="001F2CAB">
        <w:rPr>
          <w:color w:val="000000" w:themeColor="text1"/>
          <w:sz w:val="28"/>
          <w:szCs w:val="28"/>
        </w:rPr>
        <w:t xml:space="preserve"> </w:t>
      </w:r>
      <w:r w:rsidRPr="001F2CAB">
        <w:rPr>
          <w:color w:val="000000" w:themeColor="text1"/>
          <w:sz w:val="28"/>
          <w:szCs w:val="28"/>
        </w:rPr>
        <w:t>Водянников</w:t>
      </w:r>
    </w:p>
    <w:p w:rsidR="00F81A68" w:rsidRPr="001F2CAB" w:rsidRDefault="00F81A68" w:rsidP="00F81A68">
      <w:pPr>
        <w:pStyle w:val="Textbody"/>
        <w:rPr>
          <w:b/>
          <w:color w:val="000000" w:themeColor="text1"/>
          <w:sz w:val="28"/>
          <w:lang w:val="ru-RU"/>
        </w:rPr>
      </w:pPr>
    </w:p>
    <w:sectPr w:rsidR="00F81A68" w:rsidRPr="001F2CAB" w:rsidSect="00A223A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3D" w:rsidRDefault="00560E3D" w:rsidP="004538A1">
      <w:r>
        <w:separator/>
      </w:r>
    </w:p>
  </w:endnote>
  <w:endnote w:type="continuationSeparator" w:id="1">
    <w:p w:rsidR="00560E3D" w:rsidRDefault="00560E3D" w:rsidP="0045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3D" w:rsidRDefault="00560E3D" w:rsidP="004538A1">
      <w:r>
        <w:separator/>
      </w:r>
    </w:p>
  </w:footnote>
  <w:footnote w:type="continuationSeparator" w:id="1">
    <w:p w:rsidR="00560E3D" w:rsidRDefault="00560E3D" w:rsidP="0045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66F"/>
    <w:multiLevelType w:val="singleLevel"/>
    <w:tmpl w:val="C8A625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7A4FA8"/>
    <w:rsid w:val="00044884"/>
    <w:rsid w:val="00067B90"/>
    <w:rsid w:val="000B339E"/>
    <w:rsid w:val="000D11EF"/>
    <w:rsid w:val="0012113B"/>
    <w:rsid w:val="00130579"/>
    <w:rsid w:val="00153909"/>
    <w:rsid w:val="001871B3"/>
    <w:rsid w:val="00196C38"/>
    <w:rsid w:val="001C03BA"/>
    <w:rsid w:val="001F2CAB"/>
    <w:rsid w:val="00257AE1"/>
    <w:rsid w:val="00266B1D"/>
    <w:rsid w:val="0030593E"/>
    <w:rsid w:val="00390106"/>
    <w:rsid w:val="003A171F"/>
    <w:rsid w:val="003A4C49"/>
    <w:rsid w:val="003B034C"/>
    <w:rsid w:val="003C6487"/>
    <w:rsid w:val="00405D6A"/>
    <w:rsid w:val="004129CB"/>
    <w:rsid w:val="00414C21"/>
    <w:rsid w:val="00420306"/>
    <w:rsid w:val="004440CD"/>
    <w:rsid w:val="00446EB6"/>
    <w:rsid w:val="004538A1"/>
    <w:rsid w:val="004E7AFE"/>
    <w:rsid w:val="004F36AB"/>
    <w:rsid w:val="00504DFC"/>
    <w:rsid w:val="00543C1D"/>
    <w:rsid w:val="005529F1"/>
    <w:rsid w:val="00560E3D"/>
    <w:rsid w:val="005743E4"/>
    <w:rsid w:val="005A2494"/>
    <w:rsid w:val="005C5205"/>
    <w:rsid w:val="005D6B2B"/>
    <w:rsid w:val="00614A5E"/>
    <w:rsid w:val="0061712C"/>
    <w:rsid w:val="00630252"/>
    <w:rsid w:val="00633C18"/>
    <w:rsid w:val="00653D67"/>
    <w:rsid w:val="00685EE1"/>
    <w:rsid w:val="006A0AF4"/>
    <w:rsid w:val="006B227D"/>
    <w:rsid w:val="006B5A14"/>
    <w:rsid w:val="007220D2"/>
    <w:rsid w:val="00723D0D"/>
    <w:rsid w:val="007442F7"/>
    <w:rsid w:val="00751425"/>
    <w:rsid w:val="00776955"/>
    <w:rsid w:val="007A4FA8"/>
    <w:rsid w:val="007A5E98"/>
    <w:rsid w:val="008640E3"/>
    <w:rsid w:val="00881A40"/>
    <w:rsid w:val="00887610"/>
    <w:rsid w:val="008B458D"/>
    <w:rsid w:val="008F186A"/>
    <w:rsid w:val="00912417"/>
    <w:rsid w:val="00942D2F"/>
    <w:rsid w:val="00994C62"/>
    <w:rsid w:val="009A7474"/>
    <w:rsid w:val="009B3C1C"/>
    <w:rsid w:val="009B648F"/>
    <w:rsid w:val="009E38B4"/>
    <w:rsid w:val="00A223A8"/>
    <w:rsid w:val="00A7430D"/>
    <w:rsid w:val="00A827ED"/>
    <w:rsid w:val="00A9427A"/>
    <w:rsid w:val="00A978CC"/>
    <w:rsid w:val="00AB5E6B"/>
    <w:rsid w:val="00AB7002"/>
    <w:rsid w:val="00B11556"/>
    <w:rsid w:val="00B357EE"/>
    <w:rsid w:val="00B752A3"/>
    <w:rsid w:val="00BA3A2E"/>
    <w:rsid w:val="00BC1D2E"/>
    <w:rsid w:val="00BE37D8"/>
    <w:rsid w:val="00BE623A"/>
    <w:rsid w:val="00C30BE5"/>
    <w:rsid w:val="00C33034"/>
    <w:rsid w:val="00C46E5E"/>
    <w:rsid w:val="00C5417C"/>
    <w:rsid w:val="00C57B34"/>
    <w:rsid w:val="00C60B56"/>
    <w:rsid w:val="00CA2E61"/>
    <w:rsid w:val="00CA770C"/>
    <w:rsid w:val="00CB7217"/>
    <w:rsid w:val="00D046EA"/>
    <w:rsid w:val="00D11A72"/>
    <w:rsid w:val="00D91A2E"/>
    <w:rsid w:val="00E11046"/>
    <w:rsid w:val="00E13026"/>
    <w:rsid w:val="00E30F3D"/>
    <w:rsid w:val="00E45291"/>
    <w:rsid w:val="00E46E0E"/>
    <w:rsid w:val="00EC06A3"/>
    <w:rsid w:val="00EE706D"/>
    <w:rsid w:val="00EF29E1"/>
    <w:rsid w:val="00F147D2"/>
    <w:rsid w:val="00F35ADC"/>
    <w:rsid w:val="00F55E85"/>
    <w:rsid w:val="00F81A68"/>
    <w:rsid w:val="00F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538A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53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538A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53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538A1"/>
    <w:pPr>
      <w:jc w:val="center"/>
    </w:pPr>
    <w:rPr>
      <w:b/>
      <w:sz w:val="26"/>
      <w:szCs w:val="20"/>
    </w:rPr>
  </w:style>
  <w:style w:type="character" w:customStyle="1" w:styleId="ae">
    <w:name w:val="Название Знак"/>
    <w:basedOn w:val="a0"/>
    <w:link w:val="ad"/>
    <w:rsid w:val="004538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0306"/>
    <w:pPr>
      <w:spacing w:after="120"/>
    </w:pPr>
  </w:style>
  <w:style w:type="paragraph" w:styleId="af3">
    <w:name w:val="No Spacing"/>
    <w:qFormat/>
    <w:rsid w:val="0061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23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A223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5C520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C5205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3547-1EB1-4B6E-8931-8A39409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62</cp:revision>
  <cp:lastPrinted>2017-04-28T09:51:00Z</cp:lastPrinted>
  <dcterms:created xsi:type="dcterms:W3CDTF">2012-11-04T15:07:00Z</dcterms:created>
  <dcterms:modified xsi:type="dcterms:W3CDTF">2017-04-28T09:58:00Z</dcterms:modified>
</cp:coreProperties>
</file>